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6F5E" w:rsidRPr="00E91EED" w:rsidRDefault="00D86F5E" w:rsidP="00D86F5E">
      <w:pPr>
        <w:pStyle w:val="1"/>
        <w:tabs>
          <w:tab w:val="center" w:pos="6093"/>
        </w:tabs>
        <w:jc w:val="center"/>
        <w:rPr>
          <w:szCs w:val="24"/>
        </w:rPr>
      </w:pPr>
      <w:bookmarkStart w:id="0" w:name="bookmark3"/>
      <w:r w:rsidRPr="00E91EED">
        <w:rPr>
          <w:noProof/>
          <w:szCs w:val="24"/>
          <w:lang w:val="ru-RU"/>
        </w:rPr>
        <w:drawing>
          <wp:inline distT="0" distB="0" distL="0" distR="0" wp14:anchorId="36E0EB57" wp14:editId="6DB132C8">
            <wp:extent cx="514350" cy="638175"/>
            <wp:effectExtent l="0" t="0" r="0"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D86F5E" w:rsidRPr="00E91EED" w:rsidRDefault="00D86F5E" w:rsidP="00D86F5E">
      <w:pPr>
        <w:pStyle w:val="a3"/>
        <w:jc w:val="center"/>
        <w:rPr>
          <w:b/>
          <w:color w:val="FF0000"/>
          <w:szCs w:val="24"/>
        </w:rPr>
      </w:pPr>
      <w:r w:rsidRPr="00E91EED">
        <w:rPr>
          <w:b/>
          <w:szCs w:val="24"/>
        </w:rPr>
        <w:t xml:space="preserve">                                           БУЧАНСЬКА     МІСЬКА     РАДА                        </w:t>
      </w:r>
      <w:r w:rsidRPr="00E91EED">
        <w:rPr>
          <w:color w:val="FFFFFF"/>
          <w:szCs w:val="24"/>
        </w:rPr>
        <w:t>ПРОЕКТ</w:t>
      </w:r>
    </w:p>
    <w:p w:rsidR="00D86F5E" w:rsidRPr="00E91EED" w:rsidRDefault="00D86F5E" w:rsidP="00D86F5E">
      <w:pPr>
        <w:pStyle w:val="2"/>
        <w:pBdr>
          <w:bottom w:val="single" w:sz="12" w:space="1" w:color="auto"/>
        </w:pBdr>
        <w:rPr>
          <w:sz w:val="24"/>
          <w:szCs w:val="24"/>
        </w:rPr>
      </w:pPr>
      <w:r w:rsidRPr="00E91EED">
        <w:rPr>
          <w:sz w:val="24"/>
          <w:szCs w:val="24"/>
        </w:rPr>
        <w:t>КИЇВСЬКОЇ  ОБЛАСТІ</w:t>
      </w:r>
    </w:p>
    <w:p w:rsidR="00D86F5E" w:rsidRPr="00E91EED" w:rsidRDefault="00D86F5E" w:rsidP="00D86F5E">
      <w:pPr>
        <w:pStyle w:val="9"/>
        <w:rPr>
          <w:b/>
          <w:szCs w:val="24"/>
        </w:rPr>
      </w:pPr>
      <w:r>
        <w:rPr>
          <w:b/>
          <w:szCs w:val="24"/>
        </w:rPr>
        <w:t>СОРОК ПЕРША</w:t>
      </w:r>
      <w:r w:rsidRPr="00E91EED">
        <w:rPr>
          <w:b/>
          <w:szCs w:val="24"/>
        </w:rPr>
        <w:t xml:space="preserve"> СЕСІЯ СЬОМОГО СКЛИКАННЯ</w:t>
      </w:r>
    </w:p>
    <w:p w:rsidR="00D86F5E" w:rsidRPr="00E91EED" w:rsidRDefault="00D86F5E" w:rsidP="00D86F5E">
      <w:pPr>
        <w:jc w:val="center"/>
        <w:rPr>
          <w:b/>
        </w:rPr>
      </w:pPr>
    </w:p>
    <w:p w:rsidR="00D86F5E" w:rsidRPr="00E91EED" w:rsidRDefault="00D86F5E" w:rsidP="00D86F5E">
      <w:pPr>
        <w:jc w:val="center"/>
        <w:rPr>
          <w:b/>
        </w:rPr>
      </w:pPr>
      <w:r w:rsidRPr="00E91EED">
        <w:rPr>
          <w:b/>
        </w:rPr>
        <w:t xml:space="preserve">  Р  І  Ш  Е  Н  </w:t>
      </w:r>
      <w:proofErr w:type="spellStart"/>
      <w:r w:rsidRPr="00E91EED">
        <w:rPr>
          <w:b/>
        </w:rPr>
        <w:t>Н</w:t>
      </w:r>
      <w:proofErr w:type="spellEnd"/>
      <w:r w:rsidRPr="00E91EED">
        <w:rPr>
          <w:b/>
        </w:rPr>
        <w:t xml:space="preserve">  Я    </w:t>
      </w:r>
    </w:p>
    <w:p w:rsidR="00D86F5E" w:rsidRPr="00E91EED" w:rsidRDefault="00D86F5E" w:rsidP="00D86F5E">
      <w:pPr>
        <w:pStyle w:val="3"/>
        <w:tabs>
          <w:tab w:val="left" w:pos="8931"/>
        </w:tabs>
        <w:rPr>
          <w:sz w:val="20"/>
        </w:rPr>
      </w:pPr>
    </w:p>
    <w:p w:rsidR="00D86F5E" w:rsidRPr="00E91EED" w:rsidRDefault="00D86F5E" w:rsidP="00D86F5E">
      <w:pPr>
        <w:pStyle w:val="3"/>
        <w:tabs>
          <w:tab w:val="left" w:pos="8931"/>
        </w:tabs>
        <w:jc w:val="left"/>
        <w:rPr>
          <w:bCs/>
          <w:sz w:val="20"/>
        </w:rPr>
      </w:pPr>
      <w:r w:rsidRPr="00E91EED">
        <w:rPr>
          <w:sz w:val="20"/>
        </w:rPr>
        <w:t xml:space="preserve">« </w:t>
      </w:r>
      <w:r w:rsidRPr="00D86F5E">
        <w:rPr>
          <w:sz w:val="20"/>
        </w:rPr>
        <w:t>17</w:t>
      </w:r>
      <w:r w:rsidRPr="00E91EED">
        <w:rPr>
          <w:sz w:val="20"/>
        </w:rPr>
        <w:t xml:space="preserve"> » </w:t>
      </w:r>
      <w:r>
        <w:rPr>
          <w:sz w:val="20"/>
        </w:rPr>
        <w:t>липня 2018</w:t>
      </w:r>
      <w:r w:rsidRPr="00E91EED">
        <w:rPr>
          <w:sz w:val="20"/>
        </w:rPr>
        <w:t xml:space="preserve"> року</w:t>
      </w:r>
      <w:r w:rsidRPr="00E91EED">
        <w:rPr>
          <w:sz w:val="20"/>
        </w:rPr>
        <w:tab/>
        <w:t xml:space="preserve">                                            </w:t>
      </w:r>
      <w:r w:rsidRPr="00E91EED">
        <w:rPr>
          <w:bCs/>
          <w:sz w:val="20"/>
        </w:rPr>
        <w:t xml:space="preserve">№ </w:t>
      </w:r>
      <w:r w:rsidRPr="00D86F5E">
        <w:rPr>
          <w:bCs/>
          <w:sz w:val="20"/>
        </w:rPr>
        <w:t>2197</w:t>
      </w:r>
      <w:r w:rsidRPr="00E91EED">
        <w:rPr>
          <w:bCs/>
          <w:sz w:val="20"/>
        </w:rPr>
        <w:t>-</w:t>
      </w:r>
      <w:r>
        <w:rPr>
          <w:bCs/>
          <w:sz w:val="20"/>
        </w:rPr>
        <w:t>41</w:t>
      </w:r>
      <w:r w:rsidRPr="00E91EED">
        <w:rPr>
          <w:bCs/>
          <w:sz w:val="20"/>
        </w:rPr>
        <w:t>-VII</w:t>
      </w:r>
    </w:p>
    <w:p w:rsidR="00D86F5E" w:rsidRPr="00E91EED" w:rsidRDefault="00D86F5E" w:rsidP="00D86F5E">
      <w:pPr>
        <w:rPr>
          <w:sz w:val="6"/>
          <w:szCs w:val="6"/>
        </w:rPr>
      </w:pPr>
    </w:p>
    <w:p w:rsidR="00D86F5E" w:rsidRPr="00E91EED" w:rsidRDefault="00D86F5E" w:rsidP="00D86F5E">
      <w:pPr>
        <w:pStyle w:val="22"/>
        <w:keepNext/>
        <w:keepLines/>
        <w:shd w:val="clear" w:color="auto" w:fill="auto"/>
        <w:spacing w:before="0" w:after="0" w:line="240" w:lineRule="auto"/>
        <w:ind w:left="23" w:right="23"/>
        <w:rPr>
          <w:rFonts w:ascii="Times New Roman" w:hAnsi="Times New Roman" w:cs="Times New Roman"/>
          <w:b/>
          <w:sz w:val="20"/>
          <w:szCs w:val="20"/>
          <w:lang w:val="uk-UA"/>
        </w:rPr>
      </w:pPr>
      <w:r w:rsidRPr="00E91EED">
        <w:rPr>
          <w:rFonts w:ascii="Times New Roman" w:hAnsi="Times New Roman" w:cs="Times New Roman"/>
          <w:b/>
          <w:sz w:val="20"/>
          <w:szCs w:val="20"/>
          <w:lang w:val="uk-UA"/>
        </w:rPr>
        <w:t xml:space="preserve">Про зменшення розміру пайової участі </w:t>
      </w:r>
    </w:p>
    <w:p w:rsidR="00D86F5E" w:rsidRPr="00E91EED" w:rsidRDefault="00D86F5E" w:rsidP="00D86F5E">
      <w:pPr>
        <w:pStyle w:val="22"/>
        <w:keepNext/>
        <w:keepLines/>
        <w:shd w:val="clear" w:color="auto" w:fill="auto"/>
        <w:spacing w:before="0" w:after="0" w:line="240" w:lineRule="auto"/>
        <w:ind w:left="23" w:right="23"/>
        <w:rPr>
          <w:rFonts w:ascii="Times New Roman" w:hAnsi="Times New Roman" w:cs="Times New Roman"/>
          <w:b/>
          <w:sz w:val="20"/>
          <w:szCs w:val="20"/>
          <w:lang w:val="uk-UA"/>
        </w:rPr>
      </w:pPr>
      <w:r w:rsidRPr="00E91EED">
        <w:rPr>
          <w:rFonts w:ascii="Times New Roman" w:hAnsi="Times New Roman" w:cs="Times New Roman"/>
          <w:b/>
          <w:sz w:val="20"/>
          <w:szCs w:val="20"/>
          <w:lang w:val="uk-UA"/>
        </w:rPr>
        <w:t xml:space="preserve">у розвиток інфраструктури м. Буча </w:t>
      </w:r>
    </w:p>
    <w:p w:rsidR="00D86F5E" w:rsidRPr="00E91EED" w:rsidRDefault="00D86F5E" w:rsidP="00D86F5E">
      <w:pPr>
        <w:pStyle w:val="22"/>
        <w:keepNext/>
        <w:keepLines/>
        <w:shd w:val="clear" w:color="auto" w:fill="auto"/>
        <w:spacing w:before="0" w:after="0" w:line="240" w:lineRule="auto"/>
        <w:ind w:left="23" w:right="23"/>
        <w:rPr>
          <w:rFonts w:ascii="Times New Roman" w:hAnsi="Times New Roman" w:cs="Times New Roman"/>
          <w:b/>
          <w:sz w:val="20"/>
          <w:szCs w:val="20"/>
          <w:lang w:val="uk-UA"/>
        </w:rPr>
      </w:pPr>
      <w:proofErr w:type="spellStart"/>
      <w:r w:rsidRPr="00E91EED">
        <w:rPr>
          <w:rFonts w:ascii="Times New Roman" w:hAnsi="Times New Roman" w:cs="Times New Roman"/>
          <w:b/>
          <w:sz w:val="20"/>
          <w:szCs w:val="20"/>
          <w:lang w:val="uk-UA"/>
        </w:rPr>
        <w:t>Рибальченко</w:t>
      </w:r>
      <w:proofErr w:type="spellEnd"/>
      <w:r w:rsidRPr="00E91EED">
        <w:rPr>
          <w:rFonts w:ascii="Times New Roman" w:hAnsi="Times New Roman" w:cs="Times New Roman"/>
          <w:b/>
          <w:sz w:val="20"/>
          <w:szCs w:val="20"/>
          <w:lang w:val="uk-UA"/>
        </w:rPr>
        <w:t xml:space="preserve"> Ю.А. та Побігай Д.В.</w:t>
      </w:r>
      <w:bookmarkEnd w:id="0"/>
    </w:p>
    <w:p w:rsidR="00D86F5E" w:rsidRPr="00E91EED" w:rsidRDefault="00D86F5E" w:rsidP="00D86F5E">
      <w:pPr>
        <w:pStyle w:val="a7"/>
        <w:ind w:firstLine="709"/>
      </w:pPr>
    </w:p>
    <w:p w:rsidR="00D86F5E" w:rsidRPr="00E91EED" w:rsidRDefault="00D86F5E" w:rsidP="00D86F5E">
      <w:pPr>
        <w:pStyle w:val="a7"/>
        <w:ind w:firstLine="709"/>
        <w:jc w:val="both"/>
      </w:pPr>
      <w:r w:rsidRPr="00E91EED">
        <w:t xml:space="preserve">Розглянувши звернення фізичних осіб </w:t>
      </w:r>
      <w:proofErr w:type="spellStart"/>
      <w:r w:rsidRPr="00E91EED">
        <w:t>Рибальченко</w:t>
      </w:r>
      <w:proofErr w:type="spellEnd"/>
      <w:r w:rsidRPr="00E91EED">
        <w:t xml:space="preserve"> Ю.А. та Побігай Д.В.  щодо зменшення розміру пайової участі у розвиток інфраст</w:t>
      </w:r>
      <w:r>
        <w:t xml:space="preserve">руктури міста Буча у зв'язку із капітальним ремонтом тротуару та облаштуванням </w:t>
      </w:r>
      <w:r w:rsidRPr="00E91EED">
        <w:t>скверу в межах вулиць Тарасівська та Кожедуба Івана, в м. Буча, Київської області, на виконання Розділу 3, пункту</w:t>
      </w:r>
      <w:r>
        <w:t xml:space="preserve"> 3.1.6 підпункт 4, 6 </w:t>
      </w:r>
      <w:r w:rsidRPr="00E91EED">
        <w:t>та 9 Програми соціально-економічного та культурного розвитку міста Буча на 2018 рік (зі змінами), затвердженої рішенням сесії Бучанської міської ради № 1700-37-УІІ від 26.01.2018 враховуючи договір № 209 від 13 грудня 2017 року про пайову участь у розвиток інфраструктури м. Буча, акти  приймання виконаних будівельних робіт, довідки про вартість виконаних робіт, перевірені КП «Бучабудзамовник», враховуючи ст. 40 Закону України «Про регулювання містобудівної діяльності», п. 5.4. Порядку сплати пайової участі замовника у розвитку інфра</w:t>
      </w:r>
      <w:r>
        <w:t>структури м. Буча», затвердженого</w:t>
      </w:r>
      <w:r w:rsidRPr="00E91EED">
        <w:t xml:space="preserve"> рішенням Бучанської міськ</w:t>
      </w:r>
      <w:r>
        <w:t>ої ради №609-23 від 29.03.2011</w:t>
      </w:r>
      <w:r w:rsidRPr="00E91EED">
        <w:t xml:space="preserve"> зі змінами від 25.06.2015 за №2273-72-6, керуючись Законом України «Про місцеве самоврядування в Україні»</w:t>
      </w:r>
      <w:r>
        <w:t>,</w:t>
      </w:r>
      <w:r w:rsidRPr="00E91EED">
        <w:t xml:space="preserve"> міська рада</w:t>
      </w:r>
      <w:r>
        <w:t>,-</w:t>
      </w:r>
    </w:p>
    <w:p w:rsidR="00D86F5E" w:rsidRPr="00E91EED" w:rsidRDefault="00D86F5E" w:rsidP="00D86F5E">
      <w:pPr>
        <w:pStyle w:val="a7"/>
        <w:ind w:firstLine="709"/>
      </w:pPr>
    </w:p>
    <w:p w:rsidR="00D86F5E" w:rsidRPr="00E91EED" w:rsidRDefault="00D86F5E" w:rsidP="00D86F5E">
      <w:pPr>
        <w:pStyle w:val="24"/>
        <w:shd w:val="clear" w:color="auto" w:fill="auto"/>
        <w:tabs>
          <w:tab w:val="left" w:pos="6015"/>
        </w:tabs>
        <w:spacing w:before="0" w:line="240" w:lineRule="auto"/>
        <w:ind w:left="20"/>
        <w:rPr>
          <w:rFonts w:ascii="Times New Roman" w:hAnsi="Times New Roman" w:cs="Times New Roman"/>
          <w:b/>
          <w:sz w:val="20"/>
          <w:szCs w:val="20"/>
          <w:lang w:val="uk-UA"/>
        </w:rPr>
      </w:pPr>
      <w:r w:rsidRPr="00E91EED">
        <w:rPr>
          <w:rFonts w:ascii="Times New Roman" w:hAnsi="Times New Roman" w:cs="Times New Roman"/>
          <w:b/>
          <w:sz w:val="20"/>
          <w:szCs w:val="20"/>
          <w:lang w:val="uk-UA"/>
        </w:rPr>
        <w:t>ВИРІШИЛА:</w:t>
      </w:r>
      <w:r w:rsidRPr="00E91EED">
        <w:rPr>
          <w:rFonts w:ascii="Times New Roman" w:hAnsi="Times New Roman" w:cs="Times New Roman"/>
          <w:b/>
          <w:sz w:val="20"/>
          <w:szCs w:val="20"/>
          <w:lang w:val="uk-UA"/>
        </w:rPr>
        <w:tab/>
      </w:r>
    </w:p>
    <w:p w:rsidR="00D86F5E" w:rsidRPr="00E91EED" w:rsidRDefault="00D86F5E" w:rsidP="00D86F5E">
      <w:pPr>
        <w:pStyle w:val="32"/>
        <w:shd w:val="clear" w:color="auto" w:fill="auto"/>
        <w:tabs>
          <w:tab w:val="left" w:pos="5988"/>
        </w:tabs>
        <w:spacing w:after="0" w:line="240" w:lineRule="auto"/>
        <w:ind w:left="2460"/>
        <w:jc w:val="both"/>
        <w:rPr>
          <w:rFonts w:ascii="Times New Roman" w:hAnsi="Times New Roman" w:cs="Times New Roman"/>
          <w:sz w:val="20"/>
          <w:szCs w:val="20"/>
          <w:lang w:val="uk-UA"/>
        </w:rPr>
      </w:pPr>
      <w:r w:rsidRPr="00E91EED">
        <w:rPr>
          <w:rStyle w:val="33"/>
          <w:rFonts w:ascii="Times New Roman" w:hAnsi="Times New Roman" w:cs="Times New Roman"/>
          <w:sz w:val="20"/>
          <w:szCs w:val="20"/>
          <w:lang w:val="uk-UA"/>
        </w:rPr>
        <w:tab/>
      </w:r>
    </w:p>
    <w:p w:rsidR="00D86F5E" w:rsidRPr="00E91EED" w:rsidRDefault="00D86F5E" w:rsidP="00D86F5E">
      <w:pPr>
        <w:pStyle w:val="a6"/>
        <w:numPr>
          <w:ilvl w:val="0"/>
          <w:numId w:val="1"/>
        </w:numPr>
        <w:jc w:val="both"/>
        <w:rPr>
          <w:rFonts w:eastAsiaTheme="minorHAnsi"/>
          <w:lang w:eastAsia="en-US"/>
        </w:rPr>
      </w:pPr>
      <w:r w:rsidRPr="00E91EED">
        <w:rPr>
          <w:rFonts w:eastAsiaTheme="minorHAnsi"/>
          <w:lang w:eastAsia="en-US"/>
        </w:rPr>
        <w:t xml:space="preserve">Зменшити розмір пайової участі </w:t>
      </w:r>
      <w:proofErr w:type="spellStart"/>
      <w:r w:rsidRPr="00E91EED">
        <w:t>Рибальченко</w:t>
      </w:r>
      <w:proofErr w:type="spellEnd"/>
      <w:r w:rsidRPr="00E91EED">
        <w:t xml:space="preserve"> Ю.А. та Побігай Д.В.  </w:t>
      </w:r>
      <w:r w:rsidRPr="00E91EED">
        <w:rPr>
          <w:rFonts w:eastAsiaTheme="minorHAnsi"/>
          <w:lang w:eastAsia="en-US"/>
        </w:rPr>
        <w:t xml:space="preserve">на загальну суму  </w:t>
      </w:r>
      <w:r>
        <w:t xml:space="preserve">1 439 576 грн. 40 </w:t>
      </w:r>
      <w:proofErr w:type="spellStart"/>
      <w:r>
        <w:t>коп</w:t>
      </w:r>
      <w:proofErr w:type="spellEnd"/>
      <w:r w:rsidRPr="00E91EED">
        <w:t xml:space="preserve"> ( </w:t>
      </w:r>
      <w:r>
        <w:t xml:space="preserve">один мільйон чотириста тридцять дев’ять тисяч </w:t>
      </w:r>
      <w:proofErr w:type="spellStart"/>
      <w:r>
        <w:t>пятсот</w:t>
      </w:r>
      <w:proofErr w:type="spellEnd"/>
      <w:r>
        <w:t xml:space="preserve"> сімдесят шість гривень сорок копійок </w:t>
      </w:r>
      <w:r w:rsidRPr="00E91EED">
        <w:t>)</w:t>
      </w:r>
      <w:r w:rsidRPr="00E91EED">
        <w:rPr>
          <w:rFonts w:eastAsiaTheme="minorHAnsi"/>
          <w:lang w:eastAsia="en-US"/>
        </w:rPr>
        <w:t xml:space="preserve"> згідно договору № 209 </w:t>
      </w:r>
      <w:r w:rsidRPr="00E91EED">
        <w:t xml:space="preserve">від 13 грудня 2017 року зв'язку </w:t>
      </w:r>
      <w:r>
        <w:t xml:space="preserve">із капітальним ремонтом тротуару та облаштуванням </w:t>
      </w:r>
      <w:r w:rsidRPr="00E91EED">
        <w:t>скверу в межах вулиць Тарасівська та Кожедуба Івана, в м. Буча, Київської області.</w:t>
      </w:r>
    </w:p>
    <w:p w:rsidR="00D86F5E" w:rsidRPr="00DF2022" w:rsidRDefault="00D86F5E" w:rsidP="00D86F5E">
      <w:pPr>
        <w:pStyle w:val="a6"/>
        <w:numPr>
          <w:ilvl w:val="0"/>
          <w:numId w:val="1"/>
        </w:numPr>
        <w:jc w:val="both"/>
        <w:rPr>
          <w:rFonts w:eastAsiaTheme="minorHAnsi"/>
          <w:lang w:eastAsia="en-US"/>
        </w:rPr>
      </w:pPr>
      <w:r w:rsidRPr="00E91EED">
        <w:t xml:space="preserve">Прийняти до комунальної власності територіальної громади м. Буча вартість та результат виконаних робіт </w:t>
      </w:r>
      <w:r>
        <w:t xml:space="preserve">із капітального ремонту тротуару та облаштуванням </w:t>
      </w:r>
      <w:r w:rsidRPr="00E91EED">
        <w:t xml:space="preserve">скверу в межах вулиць Тарасівська та Кожедуба Івана, в м. Буча, Київської області, у </w:t>
      </w:r>
      <w:r w:rsidRPr="00E91EED">
        <w:rPr>
          <w:rFonts w:eastAsiaTheme="minorHAnsi"/>
          <w:lang w:eastAsia="en-US"/>
        </w:rPr>
        <w:t xml:space="preserve">суму  </w:t>
      </w:r>
      <w:r>
        <w:t xml:space="preserve">1 439 576 грн. 40 </w:t>
      </w:r>
      <w:proofErr w:type="spellStart"/>
      <w:r>
        <w:t>коп</w:t>
      </w:r>
      <w:proofErr w:type="spellEnd"/>
      <w:r w:rsidRPr="00E91EED">
        <w:t xml:space="preserve"> ( </w:t>
      </w:r>
      <w:r>
        <w:t xml:space="preserve">один мільйон чотириста тридцять дев’ять тисяч </w:t>
      </w:r>
      <w:proofErr w:type="spellStart"/>
      <w:r>
        <w:t>пятсот</w:t>
      </w:r>
      <w:proofErr w:type="spellEnd"/>
      <w:r>
        <w:t xml:space="preserve"> сімдесят шість гривень сорок копійок </w:t>
      </w:r>
      <w:r w:rsidRPr="00E91EED">
        <w:t>)</w:t>
      </w:r>
      <w:r w:rsidRPr="00E91EED">
        <w:rPr>
          <w:rFonts w:eastAsiaTheme="minorHAnsi"/>
          <w:lang w:eastAsia="en-US"/>
        </w:rPr>
        <w:t xml:space="preserve"> </w:t>
      </w:r>
      <w:r w:rsidRPr="00E91EED">
        <w:t>на баланс</w:t>
      </w:r>
      <w:r w:rsidRPr="00144C16">
        <w:t xml:space="preserve"> КП «</w:t>
      </w:r>
      <w:proofErr w:type="spellStart"/>
      <w:r w:rsidRPr="00144C16">
        <w:t>Бучазеленбу</w:t>
      </w:r>
      <w:proofErr w:type="spellEnd"/>
      <w:r w:rsidRPr="00144C16">
        <w:t>» Бучанської міської ради.</w:t>
      </w:r>
    </w:p>
    <w:p w:rsidR="00D86F5E" w:rsidRPr="00DF2022" w:rsidRDefault="00D86F5E" w:rsidP="00D86F5E">
      <w:pPr>
        <w:pStyle w:val="a6"/>
        <w:numPr>
          <w:ilvl w:val="0"/>
          <w:numId w:val="1"/>
        </w:numPr>
        <w:jc w:val="both"/>
        <w:rPr>
          <w:rFonts w:eastAsiaTheme="minorHAnsi"/>
          <w:lang w:eastAsia="en-US"/>
        </w:rPr>
      </w:pPr>
      <w:proofErr w:type="spellStart"/>
      <w:r w:rsidRPr="00DF2022">
        <w:t>Рибальченко</w:t>
      </w:r>
      <w:proofErr w:type="spellEnd"/>
      <w:r w:rsidRPr="00DF2022">
        <w:t xml:space="preserve"> Ю.А. та Побігай Д.В.  сплатити різницю суми пайової участі у розмірі 2 328 грн. 60 коп. за договором про пайову участь у розвиток інфраструктури м. Буча № 209 від 13 грудня 2017  року. </w:t>
      </w:r>
    </w:p>
    <w:p w:rsidR="00D86F5E" w:rsidRPr="00DF2022" w:rsidRDefault="00D86F5E" w:rsidP="00D86F5E">
      <w:pPr>
        <w:pStyle w:val="a6"/>
        <w:numPr>
          <w:ilvl w:val="0"/>
          <w:numId w:val="1"/>
        </w:numPr>
        <w:ind w:right="20"/>
        <w:jc w:val="both"/>
      </w:pPr>
      <w:r w:rsidRPr="00E91EED">
        <w:t>Для прийому</w:t>
      </w:r>
      <w:r>
        <w:t xml:space="preserve"> - передачі понесених витрат з капітального ремонту тротуару та облаштуванням</w:t>
      </w:r>
      <w:r w:rsidRPr="00DF2022">
        <w:rPr>
          <w:rFonts w:eastAsiaTheme="minorHAnsi"/>
          <w:lang w:eastAsia="en-US"/>
        </w:rPr>
        <w:t xml:space="preserve"> скверу в межах вулиць Тарасівська та Кожедуба Іван</w:t>
      </w:r>
      <w:r>
        <w:rPr>
          <w:rFonts w:eastAsiaTheme="minorHAnsi"/>
          <w:lang w:eastAsia="en-US"/>
        </w:rPr>
        <w:t>а, в м. Буча, Київської області, створити комісію в складі:</w:t>
      </w:r>
    </w:p>
    <w:p w:rsidR="00D86F5E" w:rsidRPr="00E91EED" w:rsidRDefault="00D86F5E" w:rsidP="00D86F5E">
      <w:pPr>
        <w:pStyle w:val="a5"/>
        <w:shd w:val="clear" w:color="auto" w:fill="auto"/>
        <w:spacing w:before="0" w:after="0" w:line="240" w:lineRule="auto"/>
        <w:ind w:right="991"/>
        <w:jc w:val="left"/>
        <w:rPr>
          <w:rFonts w:ascii="Times New Roman" w:hAnsi="Times New Roman" w:cs="Times New Roman"/>
          <w:sz w:val="20"/>
          <w:szCs w:val="20"/>
          <w:lang w:val="uk-UA"/>
        </w:rPr>
      </w:pPr>
      <w:r w:rsidRPr="00E91EED">
        <w:rPr>
          <w:rFonts w:ascii="Times New Roman" w:hAnsi="Times New Roman" w:cs="Times New Roman"/>
          <w:sz w:val="20"/>
          <w:szCs w:val="20"/>
          <w:lang w:val="uk-UA"/>
        </w:rPr>
        <w:t xml:space="preserve">голова комісії: Олексюк В.П. - секретар міської ради; </w:t>
      </w:r>
    </w:p>
    <w:p w:rsidR="00D86F5E" w:rsidRPr="00E91EED" w:rsidRDefault="00D86F5E" w:rsidP="00D86F5E">
      <w:pPr>
        <w:pStyle w:val="a5"/>
        <w:shd w:val="clear" w:color="auto" w:fill="auto"/>
        <w:spacing w:before="0" w:after="0" w:line="240" w:lineRule="auto"/>
        <w:ind w:right="-1"/>
        <w:jc w:val="left"/>
        <w:rPr>
          <w:rFonts w:ascii="Times New Roman" w:hAnsi="Times New Roman" w:cs="Times New Roman"/>
          <w:sz w:val="20"/>
          <w:szCs w:val="20"/>
          <w:lang w:val="uk-UA"/>
        </w:rPr>
      </w:pPr>
      <w:r w:rsidRPr="00E91EED">
        <w:rPr>
          <w:rFonts w:ascii="Times New Roman" w:hAnsi="Times New Roman" w:cs="Times New Roman"/>
          <w:sz w:val="20"/>
          <w:szCs w:val="20"/>
          <w:lang w:val="uk-UA"/>
        </w:rPr>
        <w:t xml:space="preserve">члени комісії:  </w:t>
      </w:r>
      <w:proofErr w:type="spellStart"/>
      <w:r>
        <w:rPr>
          <w:rFonts w:ascii="Times New Roman" w:hAnsi="Times New Roman" w:cs="Times New Roman"/>
          <w:sz w:val="20"/>
          <w:szCs w:val="20"/>
          <w:lang w:val="uk-UA"/>
        </w:rPr>
        <w:t>Галущак</w:t>
      </w:r>
      <w:proofErr w:type="spellEnd"/>
      <w:r>
        <w:rPr>
          <w:rFonts w:ascii="Times New Roman" w:hAnsi="Times New Roman" w:cs="Times New Roman"/>
          <w:sz w:val="20"/>
          <w:szCs w:val="20"/>
          <w:lang w:val="uk-UA"/>
        </w:rPr>
        <w:t xml:space="preserve"> В.М.</w:t>
      </w:r>
      <w:r w:rsidRPr="00E91EED">
        <w:rPr>
          <w:rFonts w:ascii="Times New Roman" w:hAnsi="Times New Roman" w:cs="Times New Roman"/>
          <w:sz w:val="20"/>
          <w:szCs w:val="20"/>
          <w:lang w:val="uk-UA"/>
        </w:rPr>
        <w:t xml:space="preserve">- </w:t>
      </w:r>
      <w:r>
        <w:rPr>
          <w:rFonts w:ascii="Times New Roman" w:hAnsi="Times New Roman" w:cs="Times New Roman"/>
          <w:sz w:val="20"/>
          <w:szCs w:val="20"/>
          <w:lang w:val="uk-UA"/>
        </w:rPr>
        <w:t>Директор КП «Бучазеленбуд» Буча</w:t>
      </w:r>
      <w:r w:rsidRPr="00E91EED">
        <w:rPr>
          <w:rFonts w:ascii="Times New Roman" w:hAnsi="Times New Roman" w:cs="Times New Roman"/>
          <w:sz w:val="20"/>
          <w:szCs w:val="20"/>
          <w:lang w:val="uk-UA"/>
        </w:rPr>
        <w:t xml:space="preserve">нської міської </w:t>
      </w:r>
      <w:r>
        <w:rPr>
          <w:rFonts w:ascii="Times New Roman" w:hAnsi="Times New Roman" w:cs="Times New Roman"/>
          <w:sz w:val="20"/>
          <w:szCs w:val="20"/>
          <w:lang w:val="uk-UA"/>
        </w:rPr>
        <w:t>р</w:t>
      </w:r>
      <w:r w:rsidRPr="00E91EED">
        <w:rPr>
          <w:rFonts w:ascii="Times New Roman" w:hAnsi="Times New Roman" w:cs="Times New Roman"/>
          <w:sz w:val="20"/>
          <w:szCs w:val="20"/>
          <w:lang w:val="uk-UA"/>
        </w:rPr>
        <w:t>ади;</w:t>
      </w:r>
    </w:p>
    <w:p w:rsidR="00D86F5E" w:rsidRPr="00E91EED" w:rsidRDefault="00D86F5E" w:rsidP="00D86F5E">
      <w:pPr>
        <w:pStyle w:val="a5"/>
        <w:shd w:val="clear" w:color="auto" w:fill="auto"/>
        <w:spacing w:before="0" w:after="0" w:line="240" w:lineRule="auto"/>
        <w:ind w:left="708" w:right="360" w:firstLine="708"/>
        <w:jc w:val="left"/>
        <w:rPr>
          <w:rFonts w:ascii="Times New Roman" w:hAnsi="Times New Roman" w:cs="Times New Roman"/>
          <w:sz w:val="20"/>
          <w:szCs w:val="20"/>
          <w:lang w:val="uk-UA"/>
        </w:rPr>
      </w:pPr>
      <w:r>
        <w:rPr>
          <w:rFonts w:ascii="Times New Roman" w:hAnsi="Times New Roman" w:cs="Times New Roman"/>
          <w:sz w:val="20"/>
          <w:szCs w:val="20"/>
          <w:lang w:val="uk-UA"/>
        </w:rPr>
        <w:t xml:space="preserve">Боровик О.С. - </w:t>
      </w:r>
      <w:r w:rsidRPr="00E91EED">
        <w:rPr>
          <w:rFonts w:ascii="Times New Roman" w:hAnsi="Times New Roman" w:cs="Times New Roman"/>
          <w:sz w:val="20"/>
          <w:szCs w:val="20"/>
          <w:lang w:val="uk-UA"/>
        </w:rPr>
        <w:t xml:space="preserve">головний бухгалтер </w:t>
      </w:r>
      <w:r>
        <w:rPr>
          <w:rFonts w:ascii="Times New Roman" w:hAnsi="Times New Roman" w:cs="Times New Roman"/>
          <w:sz w:val="20"/>
          <w:szCs w:val="20"/>
          <w:lang w:val="uk-UA"/>
        </w:rPr>
        <w:t>КП «Бучазеленбуд» Буча</w:t>
      </w:r>
      <w:r w:rsidRPr="00E91EED">
        <w:rPr>
          <w:rFonts w:ascii="Times New Roman" w:hAnsi="Times New Roman" w:cs="Times New Roman"/>
          <w:sz w:val="20"/>
          <w:szCs w:val="20"/>
          <w:lang w:val="uk-UA"/>
        </w:rPr>
        <w:t xml:space="preserve">нської міської </w:t>
      </w:r>
      <w:r>
        <w:rPr>
          <w:rFonts w:ascii="Times New Roman" w:hAnsi="Times New Roman" w:cs="Times New Roman"/>
          <w:sz w:val="20"/>
          <w:szCs w:val="20"/>
          <w:lang w:val="uk-UA"/>
        </w:rPr>
        <w:t>р</w:t>
      </w:r>
      <w:r w:rsidRPr="00E91EED">
        <w:rPr>
          <w:rFonts w:ascii="Times New Roman" w:hAnsi="Times New Roman" w:cs="Times New Roman"/>
          <w:sz w:val="20"/>
          <w:szCs w:val="20"/>
          <w:lang w:val="uk-UA"/>
        </w:rPr>
        <w:t xml:space="preserve">ади;  </w:t>
      </w:r>
    </w:p>
    <w:p w:rsidR="00D86F5E" w:rsidRPr="00E91EED" w:rsidRDefault="00D86F5E" w:rsidP="00D86F5E">
      <w:pPr>
        <w:pStyle w:val="a5"/>
        <w:shd w:val="clear" w:color="auto" w:fill="auto"/>
        <w:spacing w:before="0" w:after="0" w:line="240" w:lineRule="auto"/>
        <w:ind w:left="708" w:right="360" w:firstLine="708"/>
        <w:jc w:val="left"/>
        <w:rPr>
          <w:rFonts w:ascii="Times New Roman" w:hAnsi="Times New Roman" w:cs="Times New Roman"/>
          <w:sz w:val="20"/>
          <w:szCs w:val="20"/>
          <w:lang w:val="uk-UA"/>
        </w:rPr>
      </w:pPr>
      <w:proofErr w:type="spellStart"/>
      <w:r w:rsidRPr="00E91EED">
        <w:rPr>
          <w:rFonts w:ascii="Times New Roman" w:hAnsi="Times New Roman" w:cs="Times New Roman"/>
          <w:sz w:val="20"/>
          <w:szCs w:val="20"/>
          <w:lang w:val="uk-UA"/>
        </w:rPr>
        <w:t>Косякевич</w:t>
      </w:r>
      <w:proofErr w:type="spellEnd"/>
      <w:r w:rsidRPr="00E91EED">
        <w:rPr>
          <w:rFonts w:ascii="Times New Roman" w:hAnsi="Times New Roman" w:cs="Times New Roman"/>
          <w:sz w:val="20"/>
          <w:szCs w:val="20"/>
          <w:lang w:val="uk-UA"/>
        </w:rPr>
        <w:t xml:space="preserve"> А.М. - виконуючий обов’язки директора КП «Бучабудзамовник»; </w:t>
      </w:r>
    </w:p>
    <w:p w:rsidR="00D86F5E" w:rsidRPr="00E91EED" w:rsidRDefault="00D86F5E" w:rsidP="00D86F5E">
      <w:pPr>
        <w:pStyle w:val="a5"/>
        <w:shd w:val="clear" w:color="auto" w:fill="auto"/>
        <w:spacing w:before="0" w:after="0" w:line="240" w:lineRule="auto"/>
        <w:ind w:left="708" w:right="2720" w:firstLine="708"/>
        <w:jc w:val="left"/>
        <w:rPr>
          <w:rFonts w:ascii="Times New Roman" w:hAnsi="Times New Roman" w:cs="Times New Roman"/>
          <w:sz w:val="20"/>
          <w:szCs w:val="20"/>
          <w:lang w:val="uk-UA"/>
        </w:rPr>
      </w:pPr>
      <w:proofErr w:type="spellStart"/>
      <w:r w:rsidRPr="00E91EED">
        <w:rPr>
          <w:rFonts w:ascii="Times New Roman" w:hAnsi="Times New Roman" w:cs="Times New Roman"/>
          <w:sz w:val="20"/>
          <w:szCs w:val="20"/>
          <w:lang w:val="uk-UA"/>
        </w:rPr>
        <w:t>Квашук</w:t>
      </w:r>
      <w:proofErr w:type="spellEnd"/>
      <w:r w:rsidRPr="00E91EED">
        <w:rPr>
          <w:rFonts w:ascii="Times New Roman" w:hAnsi="Times New Roman" w:cs="Times New Roman"/>
          <w:sz w:val="20"/>
          <w:szCs w:val="20"/>
          <w:lang w:val="uk-UA"/>
        </w:rPr>
        <w:t xml:space="preserve"> О.Я. - депутат Бучанської міської ради;</w:t>
      </w:r>
    </w:p>
    <w:p w:rsidR="00D86F5E" w:rsidRPr="00E91EED" w:rsidRDefault="00D86F5E" w:rsidP="00D86F5E">
      <w:pPr>
        <w:pStyle w:val="a5"/>
        <w:shd w:val="clear" w:color="auto" w:fill="auto"/>
        <w:spacing w:before="0" w:after="0" w:line="240" w:lineRule="auto"/>
        <w:ind w:left="708" w:right="2720" w:firstLine="708"/>
        <w:jc w:val="left"/>
        <w:rPr>
          <w:rFonts w:ascii="Times New Roman" w:hAnsi="Times New Roman" w:cs="Times New Roman"/>
          <w:sz w:val="20"/>
          <w:szCs w:val="20"/>
          <w:lang w:val="uk-UA"/>
        </w:rPr>
      </w:pPr>
      <w:proofErr w:type="spellStart"/>
      <w:r w:rsidRPr="00E91EED">
        <w:rPr>
          <w:rFonts w:ascii="Times New Roman" w:hAnsi="Times New Roman" w:cs="Times New Roman"/>
          <w:sz w:val="20"/>
          <w:szCs w:val="20"/>
          <w:lang w:val="uk-UA"/>
        </w:rPr>
        <w:t>НаконечнийМ.П</w:t>
      </w:r>
      <w:proofErr w:type="spellEnd"/>
      <w:r w:rsidRPr="00E91EED">
        <w:rPr>
          <w:rFonts w:ascii="Times New Roman" w:hAnsi="Times New Roman" w:cs="Times New Roman"/>
          <w:sz w:val="20"/>
          <w:szCs w:val="20"/>
          <w:lang w:val="uk-UA"/>
        </w:rPr>
        <w:t>.- депутат Бучанської міської ради.</w:t>
      </w:r>
    </w:p>
    <w:p w:rsidR="00D86F5E" w:rsidRPr="00E91EED" w:rsidRDefault="00D86F5E" w:rsidP="00D86F5E">
      <w:pPr>
        <w:pStyle w:val="a5"/>
        <w:shd w:val="clear" w:color="auto" w:fill="auto"/>
        <w:spacing w:before="0" w:after="0" w:line="240" w:lineRule="auto"/>
        <w:ind w:left="708" w:right="2720" w:firstLine="708"/>
        <w:jc w:val="left"/>
        <w:rPr>
          <w:rFonts w:ascii="Times New Roman" w:hAnsi="Times New Roman" w:cs="Times New Roman"/>
          <w:sz w:val="20"/>
          <w:szCs w:val="20"/>
          <w:lang w:val="uk-UA"/>
        </w:rPr>
      </w:pPr>
      <w:r>
        <w:rPr>
          <w:rFonts w:ascii="Times New Roman" w:hAnsi="Times New Roman" w:cs="Times New Roman"/>
          <w:sz w:val="20"/>
          <w:szCs w:val="20"/>
          <w:lang w:val="uk-UA"/>
        </w:rPr>
        <w:t>у</w:t>
      </w:r>
      <w:r w:rsidRPr="00E91EED">
        <w:rPr>
          <w:rFonts w:ascii="Times New Roman" w:hAnsi="Times New Roman" w:cs="Times New Roman"/>
          <w:sz w:val="20"/>
          <w:szCs w:val="20"/>
          <w:lang w:val="uk-UA"/>
        </w:rPr>
        <w:t xml:space="preserve">повноважені представники- від забудовників. </w:t>
      </w:r>
    </w:p>
    <w:p w:rsidR="00D86F5E" w:rsidRPr="00E91EED" w:rsidRDefault="00D86F5E" w:rsidP="00D86F5E">
      <w:pPr>
        <w:pStyle w:val="a5"/>
        <w:numPr>
          <w:ilvl w:val="0"/>
          <w:numId w:val="1"/>
        </w:numPr>
        <w:shd w:val="clear" w:color="auto" w:fill="auto"/>
        <w:tabs>
          <w:tab w:val="left" w:pos="950"/>
          <w:tab w:val="left" w:pos="8442"/>
        </w:tabs>
        <w:spacing w:before="0" w:after="509" w:line="240" w:lineRule="auto"/>
        <w:ind w:right="20" w:firstLine="700"/>
        <w:rPr>
          <w:rFonts w:ascii="Times New Roman" w:hAnsi="Times New Roman" w:cs="Times New Roman"/>
          <w:sz w:val="20"/>
          <w:szCs w:val="20"/>
          <w:lang w:val="uk-UA"/>
        </w:rPr>
      </w:pPr>
      <w:r w:rsidRPr="00E91EED">
        <w:rPr>
          <w:rFonts w:ascii="Times New Roman" w:hAnsi="Times New Roman" w:cs="Times New Roman"/>
          <w:sz w:val="20"/>
          <w:szCs w:val="20"/>
          <w:lang w:val="uk-UA"/>
        </w:rPr>
        <w:t>Контроль за виконанням даного рішення покласти на комісію з питань соціально- економічного розвитку, підприємництва, житлово-комунального господарства, бюджету, фінансів та інвестування.</w:t>
      </w:r>
    </w:p>
    <w:p w:rsidR="00D86F5E" w:rsidRDefault="00D86F5E" w:rsidP="00D86F5E">
      <w:pPr>
        <w:rPr>
          <w:b/>
          <w:sz w:val="24"/>
          <w:szCs w:val="24"/>
        </w:rPr>
      </w:pPr>
      <w:r>
        <w:rPr>
          <w:b/>
          <w:sz w:val="24"/>
          <w:szCs w:val="24"/>
        </w:rPr>
        <w:t xml:space="preserve">Міський голова </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 xml:space="preserve">  </w:t>
      </w:r>
      <w:proofErr w:type="spellStart"/>
      <w:r>
        <w:rPr>
          <w:b/>
          <w:sz w:val="24"/>
          <w:szCs w:val="24"/>
        </w:rPr>
        <w:t>А.П.Федорук</w:t>
      </w:r>
      <w:proofErr w:type="spellEnd"/>
    </w:p>
    <w:p w:rsidR="00D86F5E" w:rsidRDefault="00D86F5E" w:rsidP="00D86F5E">
      <w:pPr>
        <w:rPr>
          <w:b/>
          <w:sz w:val="24"/>
          <w:szCs w:val="24"/>
        </w:rPr>
      </w:pPr>
    </w:p>
    <w:p w:rsidR="00D86F5E" w:rsidRPr="00112506" w:rsidRDefault="00D86F5E" w:rsidP="00D86F5E"/>
    <w:p w:rsidR="00D86F5E" w:rsidRDefault="00D86F5E" w:rsidP="00D86F5E"/>
    <w:p w:rsidR="003C6357" w:rsidRDefault="003C6357">
      <w:bookmarkStart w:id="1" w:name="_GoBack"/>
      <w:bookmarkEnd w:id="1"/>
    </w:p>
    <w:sectPr w:rsidR="003C63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C0E1116"/>
    <w:multiLevelType w:val="multilevel"/>
    <w:tmpl w:val="7950824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18"/>
        <w:szCs w:val="18"/>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num w:numId="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D4F"/>
    <w:rsid w:val="003C6357"/>
    <w:rsid w:val="00B71D4F"/>
    <w:rsid w:val="00D86F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530B8A-CF1B-4465-BD23-C0EC004CC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6F5E"/>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D86F5E"/>
    <w:pPr>
      <w:keepNext/>
      <w:outlineLvl w:val="0"/>
    </w:pPr>
    <w:rPr>
      <w:sz w:val="24"/>
    </w:rPr>
  </w:style>
  <w:style w:type="paragraph" w:styleId="2">
    <w:name w:val="heading 2"/>
    <w:basedOn w:val="a"/>
    <w:next w:val="a"/>
    <w:link w:val="20"/>
    <w:semiHidden/>
    <w:unhideWhenUsed/>
    <w:qFormat/>
    <w:rsid w:val="00D86F5E"/>
    <w:pPr>
      <w:keepNext/>
      <w:ind w:left="5812" w:hanging="5760"/>
      <w:jc w:val="center"/>
      <w:outlineLvl w:val="1"/>
    </w:pPr>
    <w:rPr>
      <w:b/>
    </w:rPr>
  </w:style>
  <w:style w:type="paragraph" w:styleId="3">
    <w:name w:val="heading 3"/>
    <w:basedOn w:val="a"/>
    <w:next w:val="a"/>
    <w:link w:val="30"/>
    <w:semiHidden/>
    <w:unhideWhenUsed/>
    <w:qFormat/>
    <w:rsid w:val="00D86F5E"/>
    <w:pPr>
      <w:keepNext/>
      <w:ind w:left="5812" w:hanging="5760"/>
      <w:jc w:val="center"/>
      <w:outlineLvl w:val="2"/>
    </w:pPr>
    <w:rPr>
      <w:b/>
      <w:sz w:val="24"/>
    </w:rPr>
  </w:style>
  <w:style w:type="paragraph" w:styleId="9">
    <w:name w:val="heading 9"/>
    <w:basedOn w:val="a"/>
    <w:next w:val="a"/>
    <w:link w:val="90"/>
    <w:semiHidden/>
    <w:unhideWhenUsed/>
    <w:qFormat/>
    <w:rsid w:val="00D86F5E"/>
    <w:pPr>
      <w:keepNext/>
      <w:jc w:val="center"/>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86F5E"/>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semiHidden/>
    <w:rsid w:val="00D86F5E"/>
    <w:rPr>
      <w:rFonts w:ascii="Times New Roman" w:eastAsia="Times New Roman" w:hAnsi="Times New Roman" w:cs="Times New Roman"/>
      <w:b/>
      <w:sz w:val="20"/>
      <w:szCs w:val="20"/>
      <w:lang w:val="uk-UA" w:eastAsia="ru-RU"/>
    </w:rPr>
  </w:style>
  <w:style w:type="character" w:customStyle="1" w:styleId="30">
    <w:name w:val="Заголовок 3 Знак"/>
    <w:basedOn w:val="a0"/>
    <w:link w:val="3"/>
    <w:semiHidden/>
    <w:rsid w:val="00D86F5E"/>
    <w:rPr>
      <w:rFonts w:ascii="Times New Roman" w:eastAsia="Times New Roman" w:hAnsi="Times New Roman" w:cs="Times New Roman"/>
      <w:b/>
      <w:sz w:val="24"/>
      <w:szCs w:val="20"/>
      <w:lang w:val="uk-UA" w:eastAsia="ru-RU"/>
    </w:rPr>
  </w:style>
  <w:style w:type="character" w:customStyle="1" w:styleId="90">
    <w:name w:val="Заголовок 9 Знак"/>
    <w:basedOn w:val="a0"/>
    <w:link w:val="9"/>
    <w:semiHidden/>
    <w:rsid w:val="00D86F5E"/>
    <w:rPr>
      <w:rFonts w:ascii="Times New Roman" w:eastAsia="Times New Roman" w:hAnsi="Times New Roman" w:cs="Times New Roman"/>
      <w:sz w:val="24"/>
      <w:szCs w:val="20"/>
      <w:lang w:val="uk-UA" w:eastAsia="ru-RU"/>
    </w:rPr>
  </w:style>
  <w:style w:type="paragraph" w:styleId="a3">
    <w:name w:val="caption"/>
    <w:basedOn w:val="a"/>
    <w:next w:val="a"/>
    <w:semiHidden/>
    <w:unhideWhenUsed/>
    <w:qFormat/>
    <w:rsid w:val="00D86F5E"/>
    <w:pPr>
      <w:ind w:left="5812" w:hanging="5760"/>
    </w:pPr>
    <w:rPr>
      <w:sz w:val="24"/>
    </w:rPr>
  </w:style>
  <w:style w:type="character" w:customStyle="1" w:styleId="21">
    <w:name w:val="Заголовок №2_"/>
    <w:basedOn w:val="a0"/>
    <w:link w:val="22"/>
    <w:locked/>
    <w:rsid w:val="00D86F5E"/>
    <w:rPr>
      <w:sz w:val="19"/>
      <w:szCs w:val="19"/>
      <w:shd w:val="clear" w:color="auto" w:fill="FFFFFF"/>
    </w:rPr>
  </w:style>
  <w:style w:type="paragraph" w:customStyle="1" w:styleId="22">
    <w:name w:val="Заголовок №2"/>
    <w:basedOn w:val="a"/>
    <w:link w:val="21"/>
    <w:rsid w:val="00D86F5E"/>
    <w:pPr>
      <w:shd w:val="clear" w:color="auto" w:fill="FFFFFF"/>
      <w:spacing w:before="480" w:after="180" w:line="230" w:lineRule="exact"/>
      <w:outlineLvl w:val="1"/>
    </w:pPr>
    <w:rPr>
      <w:rFonts w:asciiTheme="minorHAnsi" w:eastAsiaTheme="minorHAnsi" w:hAnsiTheme="minorHAnsi" w:cstheme="minorBidi"/>
      <w:sz w:val="19"/>
      <w:szCs w:val="19"/>
      <w:lang w:val="ru-RU" w:eastAsia="en-US"/>
    </w:rPr>
  </w:style>
  <w:style w:type="character" w:customStyle="1" w:styleId="a4">
    <w:name w:val="Основний текст_"/>
    <w:basedOn w:val="a0"/>
    <w:link w:val="a5"/>
    <w:locked/>
    <w:rsid w:val="00D86F5E"/>
    <w:rPr>
      <w:sz w:val="18"/>
      <w:szCs w:val="18"/>
      <w:shd w:val="clear" w:color="auto" w:fill="FFFFFF"/>
    </w:rPr>
  </w:style>
  <w:style w:type="paragraph" w:customStyle="1" w:styleId="a5">
    <w:name w:val="Основний текст"/>
    <w:basedOn w:val="a"/>
    <w:link w:val="a4"/>
    <w:rsid w:val="00D86F5E"/>
    <w:pPr>
      <w:shd w:val="clear" w:color="auto" w:fill="FFFFFF"/>
      <w:spacing w:before="180" w:after="180" w:line="230" w:lineRule="exact"/>
      <w:jc w:val="both"/>
    </w:pPr>
    <w:rPr>
      <w:rFonts w:asciiTheme="minorHAnsi" w:eastAsiaTheme="minorHAnsi" w:hAnsiTheme="minorHAnsi" w:cstheme="minorBidi"/>
      <w:sz w:val="18"/>
      <w:szCs w:val="18"/>
      <w:lang w:val="ru-RU" w:eastAsia="en-US"/>
    </w:rPr>
  </w:style>
  <w:style w:type="character" w:customStyle="1" w:styleId="23">
    <w:name w:val="Основний текст (2)_"/>
    <w:basedOn w:val="a0"/>
    <w:link w:val="24"/>
    <w:locked/>
    <w:rsid w:val="00D86F5E"/>
    <w:rPr>
      <w:sz w:val="19"/>
      <w:szCs w:val="19"/>
      <w:shd w:val="clear" w:color="auto" w:fill="FFFFFF"/>
    </w:rPr>
  </w:style>
  <w:style w:type="paragraph" w:customStyle="1" w:styleId="24">
    <w:name w:val="Основний текст (2)"/>
    <w:basedOn w:val="a"/>
    <w:link w:val="23"/>
    <w:rsid w:val="00D86F5E"/>
    <w:pPr>
      <w:shd w:val="clear" w:color="auto" w:fill="FFFFFF"/>
      <w:spacing w:before="180" w:line="240" w:lineRule="atLeast"/>
    </w:pPr>
    <w:rPr>
      <w:rFonts w:asciiTheme="minorHAnsi" w:eastAsiaTheme="minorHAnsi" w:hAnsiTheme="minorHAnsi" w:cstheme="minorBidi"/>
      <w:sz w:val="19"/>
      <w:szCs w:val="19"/>
      <w:lang w:val="ru-RU" w:eastAsia="en-US"/>
    </w:rPr>
  </w:style>
  <w:style w:type="character" w:customStyle="1" w:styleId="31">
    <w:name w:val="Основний текст (3)_"/>
    <w:basedOn w:val="a0"/>
    <w:link w:val="32"/>
    <w:locked/>
    <w:rsid w:val="00D86F5E"/>
    <w:rPr>
      <w:spacing w:val="30"/>
      <w:sz w:val="18"/>
      <w:szCs w:val="18"/>
      <w:shd w:val="clear" w:color="auto" w:fill="FFFFFF"/>
    </w:rPr>
  </w:style>
  <w:style w:type="paragraph" w:customStyle="1" w:styleId="32">
    <w:name w:val="Основний текст (3)"/>
    <w:basedOn w:val="a"/>
    <w:link w:val="31"/>
    <w:rsid w:val="00D86F5E"/>
    <w:pPr>
      <w:shd w:val="clear" w:color="auto" w:fill="FFFFFF"/>
      <w:spacing w:after="60" w:line="240" w:lineRule="atLeast"/>
    </w:pPr>
    <w:rPr>
      <w:rFonts w:asciiTheme="minorHAnsi" w:eastAsiaTheme="minorHAnsi" w:hAnsiTheme="minorHAnsi" w:cstheme="minorBidi"/>
      <w:spacing w:val="30"/>
      <w:sz w:val="18"/>
      <w:szCs w:val="18"/>
      <w:lang w:val="ru-RU" w:eastAsia="en-US"/>
    </w:rPr>
  </w:style>
  <w:style w:type="character" w:customStyle="1" w:styleId="33">
    <w:name w:val="Основний текст (3) + Не курсив"/>
    <w:basedOn w:val="31"/>
    <w:rsid w:val="00D86F5E"/>
    <w:rPr>
      <w:i/>
      <w:iCs/>
      <w:spacing w:val="30"/>
      <w:sz w:val="18"/>
      <w:szCs w:val="18"/>
      <w:shd w:val="clear" w:color="auto" w:fill="FFFFFF"/>
    </w:rPr>
  </w:style>
  <w:style w:type="paragraph" w:styleId="a6">
    <w:name w:val="List Paragraph"/>
    <w:basedOn w:val="a"/>
    <w:uiPriority w:val="34"/>
    <w:qFormat/>
    <w:rsid w:val="00D86F5E"/>
    <w:pPr>
      <w:ind w:left="720"/>
      <w:contextualSpacing/>
    </w:pPr>
  </w:style>
  <w:style w:type="paragraph" w:styleId="a7">
    <w:name w:val="No Spacing"/>
    <w:uiPriority w:val="1"/>
    <w:qFormat/>
    <w:rsid w:val="00D86F5E"/>
    <w:pPr>
      <w:spacing w:after="0" w:line="240" w:lineRule="auto"/>
    </w:pPr>
    <w:rPr>
      <w:rFonts w:ascii="Times New Roman" w:eastAsia="Times New Roman" w:hAnsi="Times New Roman" w:cs="Times New Roman"/>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497</Words>
  <Characters>2835</Characters>
  <Application>Microsoft Office Word</Application>
  <DocSecurity>0</DocSecurity>
  <Lines>23</Lines>
  <Paragraphs>6</Paragraphs>
  <ScaleCrop>false</ScaleCrop>
  <Company/>
  <LinksUpToDate>false</LinksUpToDate>
  <CharactersWithSpaces>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2018-07-27T05:34:00Z</dcterms:created>
  <dcterms:modified xsi:type="dcterms:W3CDTF">2018-07-27T05:34:00Z</dcterms:modified>
</cp:coreProperties>
</file>